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3" w:rsidRPr="00360120" w:rsidRDefault="00BC3553" w:rsidP="00BC3553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BC3553" w:rsidRDefault="00BC3553" w:rsidP="00BC3553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bookmarkStart w:id="0" w:name="_GoBack"/>
      <w:r w:rsidRPr="00F8346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201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9</w:t>
      </w:r>
      <w:r w:rsidRPr="00F8346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年湖北省信息化和工业化融合试点示范企业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名单</w:t>
      </w:r>
      <w:bookmarkEnd w:id="0"/>
    </w:p>
    <w:p w:rsidR="00BC3553" w:rsidRDefault="00BC3553" w:rsidP="00BC3553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（148家，排名不分先后）</w:t>
      </w:r>
    </w:p>
    <w:p w:rsidR="00BC3553" w:rsidRPr="00B35634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B35634">
        <w:rPr>
          <w:rFonts w:ascii="黑体" w:eastAsia="黑体" w:hAnsi="黑体" w:hint="eastAsia"/>
          <w:sz w:val="32"/>
          <w:szCs w:val="32"/>
        </w:rPr>
        <w:t>武汉</w:t>
      </w:r>
      <w:r>
        <w:rPr>
          <w:rFonts w:ascii="黑体" w:eastAsia="黑体" w:hAnsi="黑体" w:hint="eastAsia"/>
          <w:sz w:val="32"/>
          <w:szCs w:val="32"/>
        </w:rPr>
        <w:t>市</w:t>
      </w:r>
      <w:r w:rsidRPr="00B35634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9</w:t>
      </w:r>
      <w:r w:rsidRPr="00B35634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武汉市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仟吉食品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东风航盛（武汉）汽车控制系统有限公司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武汉非凡储能电源系统有限公司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武汉方鼎汽车部件制造有限公司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蒙牛乳制品武汉有限责任公司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湖北航天技术研究院总体设计所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武汉万居隆电器有限公司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华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域汽车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车身零件（武汉）有限公司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06F6">
        <w:rPr>
          <w:rFonts w:ascii="仿宋" w:eastAsia="仿宋" w:hAnsi="仿宋" w:hint="eastAsia"/>
          <w:sz w:val="32"/>
          <w:szCs w:val="32"/>
        </w:rPr>
        <w:t>武汉益模科技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股份有限公司</w:t>
      </w:r>
    </w:p>
    <w:p w:rsidR="00BC3553" w:rsidRPr="00B35634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黄石市</w:t>
      </w:r>
      <w:r w:rsidRPr="00B35634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9</w:t>
      </w:r>
      <w:r w:rsidRPr="00B35634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湖北大冶汉龙汽车有限公司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06F6">
        <w:rPr>
          <w:rFonts w:ascii="仿宋" w:eastAsia="仿宋" w:hAnsi="仿宋" w:hint="eastAsia"/>
          <w:sz w:val="32"/>
          <w:szCs w:val="32"/>
        </w:rPr>
        <w:t>定颖电子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（黄石）有限公司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黄石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市澳昌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制药机械有限公司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黄石东贝铸造有限公司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美利林科技有限公司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大冶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屹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丰机械制造有限公司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湖北中培电子科技有限公司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湖北瑞信养生用品科技有限公司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湖北美维铝型材有限责任公司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十堰市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16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lastRenderedPageBreak/>
        <w:t>湖北秀山智能科技股份有限公司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06F6">
        <w:rPr>
          <w:rFonts w:ascii="仿宋" w:eastAsia="仿宋" w:hAnsi="仿宋" w:hint="eastAsia"/>
          <w:sz w:val="32"/>
          <w:szCs w:val="32"/>
        </w:rPr>
        <w:t>京能十堰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热电有限公司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湖北万润新能源科技发展有限公司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东风汽车底盘系统有限公司传动轴工厂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十堰市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倍佳热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管理系统科技有限公司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湖北天龙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石墨碳业有限公司</w:t>
      </w:r>
      <w:proofErr w:type="gramEnd"/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东风(十堰)汽车部件有限公司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湖北鸿大粮油股份有限公司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 xml:space="preserve">湖北旺发粮油有限公司 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湖北正奥比克希汽车电气系统有限公司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湖北迪耐斯通达排放处理系统有限公司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湖北和德工业科技有限公司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06F6">
        <w:rPr>
          <w:rFonts w:ascii="仿宋" w:eastAsia="仿宋" w:hAnsi="仿宋" w:hint="eastAsia"/>
          <w:sz w:val="32"/>
          <w:szCs w:val="32"/>
        </w:rPr>
        <w:t>湖北申龙进气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系统有限公司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湖北昇鑫新材料科技有限公司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06F6">
        <w:rPr>
          <w:rFonts w:ascii="仿宋" w:eastAsia="仿宋" w:hAnsi="仿宋" w:hint="eastAsia"/>
          <w:sz w:val="32"/>
          <w:szCs w:val="32"/>
        </w:rPr>
        <w:t>十堰合骏实业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东风（十堰）车身部件有限责任公司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荆州市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26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松滋市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达科技有限公司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湖北山鹰光电科技股份有限公司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湖北旭乐食品工业有限公司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家和宝（江陵）厨具有限公司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市天科制冷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湖北美克汽车部件股份有限公司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荆州华美明盛农牧发展有限公司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lastRenderedPageBreak/>
        <w:t>洪湖大惠双胞胎饲料有限公司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湖北长江石化设备有限公司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湖北天利化建工程有限公司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湖北德永盛纺织有限公司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监利县新田园食品有限公司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湖北顺昌门智能科技股份有限公司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湖北南桂铝业集团有限公司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荆州市路远强达混凝土有限公司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石首牧原农牧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荆州市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达机械制造有限公司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湖北华电江陵发电有限公司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荆州水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集团有限公司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荆州市荆洪塑料制品有限公司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荆州市江汉众力实业有限公司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06F6">
        <w:rPr>
          <w:rFonts w:ascii="仿宋" w:eastAsia="仿宋" w:hAnsi="仿宋" w:hint="eastAsia"/>
          <w:sz w:val="32"/>
          <w:szCs w:val="32"/>
        </w:rPr>
        <w:t>湖北酷我乳业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瑞奇化工（湖北）有限公司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湖北丰缘科技股份有限公司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市先隆包装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制品有限公司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荆州市金山彩印有限公司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宜昌市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16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湖北华鑫光电有限公司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宜昌</w:t>
      </w:r>
      <w:proofErr w:type="gramStart"/>
      <w:r w:rsidRPr="003606F6">
        <w:rPr>
          <w:rFonts w:ascii="仿宋" w:eastAsia="仿宋" w:hAnsi="仿宋" w:hint="eastAsia"/>
          <w:sz w:val="32"/>
          <w:szCs w:val="32"/>
        </w:rPr>
        <w:t>宜硕塑</w:t>
      </w:r>
      <w:proofErr w:type="gramEnd"/>
      <w:r w:rsidRPr="003606F6">
        <w:rPr>
          <w:rFonts w:ascii="仿宋" w:eastAsia="仿宋" w:hAnsi="仿宋" w:hint="eastAsia"/>
          <w:sz w:val="32"/>
          <w:szCs w:val="32"/>
        </w:rPr>
        <w:t>业有限公司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湖北宏贤鞋业有限公司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湖北安广陶瓷有限公司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lastRenderedPageBreak/>
        <w:t>宜昌市毕生纺织有限公司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湖北光源水利电力股份有限公司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湖北江宸新能源科技有限公司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湖北今贝生物科技有限公司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湖北金庄科技再生资源有限公司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枝江市凯达纺织有限责任公司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湖北远蓝机器有限公司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宜昌市综艺包装有限公司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湖北丰岛食品有限公司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湖北龙昌光学有限公司</w:t>
      </w:r>
    </w:p>
    <w:p w:rsidR="00BC3553" w:rsidRPr="003606F6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 xml:space="preserve">宜昌绿源饮品科技股份有限公司 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606F6">
        <w:rPr>
          <w:rFonts w:ascii="仿宋" w:eastAsia="仿宋" w:hAnsi="仿宋" w:hint="eastAsia"/>
          <w:sz w:val="32"/>
          <w:szCs w:val="32"/>
        </w:rPr>
        <w:t>湖北远固新型建材科技股份有限公司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襄阳市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12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湖北万柯汽车零部件有限公司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老河口市高升纺织有限公司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湖北欧安电气股份有限公司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湖北长鑫源汽车实业有限公司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湖北英索尔电子有限公司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555432">
        <w:rPr>
          <w:rFonts w:ascii="仿宋" w:eastAsia="仿宋" w:hAnsi="仿宋" w:hint="eastAsia"/>
          <w:sz w:val="32"/>
          <w:szCs w:val="32"/>
        </w:rPr>
        <w:t>襄阳华</w:t>
      </w:r>
      <w:proofErr w:type="gramEnd"/>
      <w:r w:rsidRPr="00555432">
        <w:rPr>
          <w:rFonts w:ascii="仿宋" w:eastAsia="仿宋" w:hAnsi="仿宋" w:hint="eastAsia"/>
          <w:sz w:val="32"/>
          <w:szCs w:val="32"/>
        </w:rPr>
        <w:t>虹高科新材料有限公司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湖北古襄阳酒业有限公司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襄阳市</w:t>
      </w:r>
      <w:proofErr w:type="gramStart"/>
      <w:r w:rsidRPr="00555432">
        <w:rPr>
          <w:rFonts w:ascii="仿宋" w:eastAsia="仿宋" w:hAnsi="仿宋" w:hint="eastAsia"/>
          <w:sz w:val="32"/>
          <w:szCs w:val="32"/>
        </w:rPr>
        <w:t>盈乐卫生</w:t>
      </w:r>
      <w:proofErr w:type="gramEnd"/>
      <w:r w:rsidRPr="00555432">
        <w:rPr>
          <w:rFonts w:ascii="仿宋" w:eastAsia="仿宋" w:hAnsi="仿宋" w:hint="eastAsia"/>
          <w:sz w:val="32"/>
          <w:szCs w:val="32"/>
        </w:rPr>
        <w:t>用品有限公司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555432">
        <w:rPr>
          <w:rFonts w:ascii="仿宋" w:eastAsia="仿宋" w:hAnsi="仿宋" w:hint="eastAsia"/>
          <w:sz w:val="32"/>
          <w:szCs w:val="32"/>
        </w:rPr>
        <w:t>谷城石</w:t>
      </w:r>
      <w:proofErr w:type="gramEnd"/>
      <w:r w:rsidRPr="00555432">
        <w:rPr>
          <w:rFonts w:ascii="仿宋" w:eastAsia="仿宋" w:hAnsi="仿宋" w:hint="eastAsia"/>
          <w:sz w:val="32"/>
          <w:szCs w:val="32"/>
        </w:rPr>
        <w:t>花维福机械有限公司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湖北山特莱新材料有限公司</w:t>
      </w:r>
    </w:p>
    <w:p w:rsidR="00BC3553" w:rsidRPr="0055543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t>湖北楚凯冶金有限公司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55432">
        <w:rPr>
          <w:rFonts w:ascii="仿宋" w:eastAsia="仿宋" w:hAnsi="仿宋" w:hint="eastAsia"/>
          <w:sz w:val="32"/>
          <w:szCs w:val="32"/>
        </w:rPr>
        <w:lastRenderedPageBreak/>
        <w:t>湖北飞来钟粮油设备有限公司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鄂州市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8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湖北自强电工材料有限公司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湖北葛店人福药用辅料有限责任公司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武汉</w:t>
      </w:r>
      <w:proofErr w:type="gramStart"/>
      <w:r w:rsidRPr="00740472">
        <w:rPr>
          <w:rFonts w:ascii="仿宋" w:eastAsia="仿宋" w:hAnsi="仿宋" w:hint="eastAsia"/>
          <w:sz w:val="32"/>
          <w:szCs w:val="32"/>
        </w:rPr>
        <w:t>拓材科技</w:t>
      </w:r>
      <w:proofErr w:type="gramEnd"/>
      <w:r w:rsidRPr="00740472">
        <w:rPr>
          <w:rFonts w:ascii="仿宋" w:eastAsia="仿宋" w:hAnsi="仿宋" w:hint="eastAsia"/>
          <w:sz w:val="32"/>
          <w:szCs w:val="32"/>
        </w:rPr>
        <w:t>有限公司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鄂州宝丰金属棉技术股份有限公司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湖北虹润高科新材料有限公司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40472">
        <w:rPr>
          <w:rFonts w:ascii="仿宋" w:eastAsia="仿宋" w:hAnsi="仿宋" w:hint="eastAsia"/>
          <w:sz w:val="32"/>
          <w:szCs w:val="32"/>
        </w:rPr>
        <w:t>湖北润康肉食品</w:t>
      </w:r>
      <w:proofErr w:type="gramEnd"/>
      <w:r w:rsidRPr="00740472">
        <w:rPr>
          <w:rFonts w:ascii="仿宋" w:eastAsia="仿宋" w:hAnsi="仿宋" w:hint="eastAsia"/>
          <w:sz w:val="32"/>
          <w:szCs w:val="32"/>
        </w:rPr>
        <w:t>工贸有限公司</w:t>
      </w:r>
    </w:p>
    <w:p w:rsidR="00BC3553" w:rsidRPr="00740472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湖北拓能电力科技有限公司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40472">
        <w:rPr>
          <w:rFonts w:ascii="仿宋" w:eastAsia="仿宋" w:hAnsi="仿宋" w:hint="eastAsia"/>
          <w:sz w:val="32"/>
          <w:szCs w:val="32"/>
        </w:rPr>
        <w:t>湖北咏丰科技制造股份有限公司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荆</w:t>
      </w:r>
      <w:proofErr w:type="gramEnd"/>
      <w:r>
        <w:rPr>
          <w:rFonts w:ascii="黑体" w:eastAsia="黑体" w:hAnsi="黑体" w:hint="eastAsia"/>
          <w:sz w:val="32"/>
          <w:szCs w:val="32"/>
        </w:rPr>
        <w:t>门市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9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0E295F">
        <w:rPr>
          <w:rFonts w:ascii="仿宋" w:eastAsia="仿宋" w:hAnsi="仿宋" w:hint="eastAsia"/>
          <w:sz w:val="32"/>
          <w:szCs w:val="32"/>
        </w:rPr>
        <w:t>荆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门市铭欣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纤纺科技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0E295F">
        <w:rPr>
          <w:rFonts w:ascii="仿宋" w:eastAsia="仿宋" w:hAnsi="仿宋" w:hint="eastAsia"/>
          <w:sz w:val="32"/>
          <w:szCs w:val="32"/>
        </w:rPr>
        <w:t>荆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门市东宝区凯龙矿业股份有限公司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湖北航特科技有限责任公司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万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华禾香板业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（荆门）有限责任公司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诗尼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曼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家居湖北有限公司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湖北达权绿色房屋建材集团有限公司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湖北鄂中生态工程股份有限公司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钟祥新宇机电制造股份有限公司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沙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洋弘润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建材有限公司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黄冈市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11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泰山石膏（湖北）有限公司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湖北中牧安达药业有限公司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湖北江田精密化学有限公司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lastRenderedPageBreak/>
        <w:t>湖北华利塑业股份有限公司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黄冈鲁班药业股份有限公司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湖北恒祥科技股份有限公司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湖北腾鑫塑业科技有限公司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湖北三行科技股份有限公司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湖北新明珠绿色建材科技有限公司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黄梅康宏生态农业发展有限公司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武汉青江化工黄冈有限公司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孝感市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10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维达护理用品（中国）有限公司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湖北首通电磁线科技有限公司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湖北永祥农机装备有限公司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亿佳欧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电子陶瓷股份有限公司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应城市新都化工塑业有限公司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湖北优利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迪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显示科技股份有限公司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孝感</w:t>
      </w:r>
      <w:proofErr w:type="gramStart"/>
      <w:r w:rsidRPr="000E295F">
        <w:rPr>
          <w:rFonts w:ascii="仿宋" w:eastAsia="仿宋" w:hAnsi="仿宋" w:hint="eastAsia"/>
          <w:sz w:val="32"/>
          <w:szCs w:val="32"/>
        </w:rPr>
        <w:t>广盐华</w:t>
      </w:r>
      <w:proofErr w:type="gramEnd"/>
      <w:r w:rsidRPr="000E295F">
        <w:rPr>
          <w:rFonts w:ascii="仿宋" w:eastAsia="仿宋" w:hAnsi="仿宋" w:hint="eastAsia"/>
          <w:sz w:val="32"/>
          <w:szCs w:val="32"/>
        </w:rPr>
        <w:t>源制盐有限公司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安陆市华誉金属网机制造有限公司</w:t>
      </w:r>
    </w:p>
    <w:p w:rsidR="00BC3553" w:rsidRPr="000E295F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湖北瀚思生物科技有限公司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E295F">
        <w:rPr>
          <w:rFonts w:ascii="仿宋" w:eastAsia="仿宋" w:hAnsi="仿宋" w:hint="eastAsia"/>
          <w:sz w:val="32"/>
          <w:szCs w:val="32"/>
        </w:rPr>
        <w:t>安陆大北农饲料科技有限公司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咸宁市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4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咸宁南玻光电玻璃有限公司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维达力实业（赤壁）有限公司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湖北中健医疗用品有限公司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华润电力湖北有限公司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C03E1">
        <w:rPr>
          <w:rFonts w:ascii="黑体" w:eastAsia="黑体" w:hAnsi="黑体" w:hint="eastAsia"/>
          <w:sz w:val="32"/>
          <w:szCs w:val="32"/>
        </w:rPr>
        <w:lastRenderedPageBreak/>
        <w:t>恩施</w:t>
      </w:r>
      <w:r>
        <w:rPr>
          <w:rFonts w:ascii="黑体" w:eastAsia="黑体" w:hAnsi="黑体" w:hint="eastAsia"/>
          <w:sz w:val="32"/>
          <w:szCs w:val="32"/>
        </w:rPr>
        <w:t>州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2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30C3A">
        <w:rPr>
          <w:rFonts w:ascii="仿宋" w:eastAsia="仿宋" w:hAnsi="仿宋" w:hint="eastAsia"/>
          <w:sz w:val="32"/>
          <w:szCs w:val="32"/>
        </w:rPr>
        <w:t>智泰科技</w:t>
      </w:r>
      <w:proofErr w:type="gramEnd"/>
      <w:r w:rsidRPr="00F30C3A">
        <w:rPr>
          <w:rFonts w:ascii="仿宋" w:eastAsia="仿宋" w:hAnsi="仿宋" w:hint="eastAsia"/>
          <w:sz w:val="32"/>
          <w:szCs w:val="32"/>
        </w:rPr>
        <w:t>湖北有限公司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鹤峰县金阳特色农产品有限责任公司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C03E1">
        <w:rPr>
          <w:rFonts w:ascii="黑体" w:eastAsia="黑体" w:hAnsi="黑体" w:hint="eastAsia"/>
          <w:sz w:val="32"/>
          <w:szCs w:val="32"/>
        </w:rPr>
        <w:t>仙桃</w:t>
      </w:r>
      <w:r>
        <w:rPr>
          <w:rFonts w:ascii="黑体" w:eastAsia="黑体" w:hAnsi="黑体" w:hint="eastAsia"/>
          <w:sz w:val="32"/>
          <w:szCs w:val="32"/>
        </w:rPr>
        <w:t>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5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湖北顾大嫂食品有限公司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30C3A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F30C3A">
        <w:rPr>
          <w:rFonts w:ascii="仿宋" w:eastAsia="仿宋" w:hAnsi="仿宋" w:hint="eastAsia"/>
          <w:sz w:val="32"/>
          <w:szCs w:val="32"/>
        </w:rPr>
        <w:t>宇康宁健康科技（湖北）有限公司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湖北嘉康生物科技有限公司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湖北仙粼化工有限公司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富士和机械工业（湖北）有限公司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C03E1">
        <w:rPr>
          <w:rFonts w:ascii="黑体" w:eastAsia="黑体" w:hAnsi="黑体" w:hint="eastAsia"/>
          <w:sz w:val="32"/>
          <w:szCs w:val="32"/>
        </w:rPr>
        <w:t>天门</w:t>
      </w:r>
      <w:r>
        <w:rPr>
          <w:rFonts w:ascii="黑体" w:eastAsia="黑体" w:hAnsi="黑体" w:hint="eastAsia"/>
          <w:sz w:val="32"/>
          <w:szCs w:val="32"/>
        </w:rPr>
        <w:t>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8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湖北兴图天建科技有限公司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天门楚天精细化工有限公司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天门市集福德豆制品有限公司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湖北妙妙食品有限公司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30C3A">
        <w:rPr>
          <w:rFonts w:ascii="仿宋" w:eastAsia="仿宋" w:hAnsi="仿宋" w:hint="eastAsia"/>
          <w:sz w:val="32"/>
          <w:szCs w:val="32"/>
        </w:rPr>
        <w:t>湖北庄品健实业</w:t>
      </w:r>
      <w:proofErr w:type="gramEnd"/>
      <w:r w:rsidRPr="00F30C3A">
        <w:rPr>
          <w:rFonts w:ascii="仿宋" w:eastAsia="仿宋" w:hAnsi="仿宋" w:hint="eastAsia"/>
          <w:sz w:val="32"/>
          <w:szCs w:val="32"/>
        </w:rPr>
        <w:t>（集团）有限公司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武汉美瑞农业科技有限公司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湖北中硕环保有限公司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徐工湖北环保科技股份有限公司</w:t>
      </w:r>
    </w:p>
    <w:p w:rsidR="00BC3553" w:rsidRPr="001C03E1" w:rsidRDefault="00BC3553" w:rsidP="00BC355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C03E1">
        <w:rPr>
          <w:rFonts w:ascii="黑体" w:eastAsia="黑体" w:hAnsi="黑体" w:hint="eastAsia"/>
          <w:sz w:val="32"/>
          <w:szCs w:val="32"/>
        </w:rPr>
        <w:t>潜江</w:t>
      </w:r>
      <w:r>
        <w:rPr>
          <w:rFonts w:ascii="黑体" w:eastAsia="黑体" w:hAnsi="黑体" w:hint="eastAsia"/>
          <w:sz w:val="32"/>
          <w:szCs w:val="32"/>
        </w:rPr>
        <w:t>市</w:t>
      </w:r>
      <w:r w:rsidRPr="001C03E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3</w:t>
      </w:r>
      <w:r w:rsidRPr="001C03E1">
        <w:rPr>
          <w:rFonts w:ascii="黑体" w:eastAsia="黑体" w:hAnsi="黑体" w:hint="eastAsia"/>
          <w:sz w:val="32"/>
          <w:szCs w:val="32"/>
        </w:rPr>
        <w:t>家）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湖北省幸福铝材有限公司</w:t>
      </w:r>
    </w:p>
    <w:p w:rsidR="00BC3553" w:rsidRPr="00F30C3A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潜江东</w:t>
      </w:r>
      <w:proofErr w:type="gramStart"/>
      <w:r w:rsidRPr="00F30C3A">
        <w:rPr>
          <w:rFonts w:ascii="仿宋" w:eastAsia="仿宋" w:hAnsi="仿宋" w:hint="eastAsia"/>
          <w:sz w:val="32"/>
          <w:szCs w:val="32"/>
        </w:rPr>
        <w:t>颢</w:t>
      </w:r>
      <w:proofErr w:type="gramEnd"/>
      <w:r w:rsidRPr="00F30C3A">
        <w:rPr>
          <w:rFonts w:ascii="仿宋" w:eastAsia="仿宋" w:hAnsi="仿宋" w:hint="eastAsia"/>
          <w:sz w:val="32"/>
          <w:szCs w:val="32"/>
        </w:rPr>
        <w:t>制衣有限公司</w:t>
      </w:r>
    </w:p>
    <w:p w:rsidR="00BC3553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30C3A">
        <w:rPr>
          <w:rFonts w:ascii="仿宋" w:eastAsia="仿宋" w:hAnsi="仿宋" w:hint="eastAsia"/>
          <w:sz w:val="32"/>
          <w:szCs w:val="32"/>
        </w:rPr>
        <w:t>潜江市碧</w:t>
      </w:r>
      <w:proofErr w:type="gramStart"/>
      <w:r w:rsidRPr="00F30C3A">
        <w:rPr>
          <w:rFonts w:ascii="仿宋" w:eastAsia="仿宋" w:hAnsi="仿宋" w:hint="eastAsia"/>
          <w:sz w:val="32"/>
          <w:szCs w:val="32"/>
        </w:rPr>
        <w:t>珩</w:t>
      </w:r>
      <w:proofErr w:type="gramEnd"/>
      <w:r w:rsidRPr="00F30C3A">
        <w:rPr>
          <w:rFonts w:ascii="仿宋" w:eastAsia="仿宋" w:hAnsi="仿宋" w:hint="eastAsia"/>
          <w:sz w:val="32"/>
          <w:szCs w:val="32"/>
        </w:rPr>
        <w:t>水产有限公司</w:t>
      </w:r>
    </w:p>
    <w:p w:rsidR="00BC3553" w:rsidRPr="001C03E1" w:rsidRDefault="00BC3553" w:rsidP="00BC35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A03142" w:rsidRPr="00BC3553" w:rsidRDefault="00A03142"/>
    <w:sectPr w:rsidR="00A03142" w:rsidRPr="00BC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24" w:rsidRDefault="00456524" w:rsidP="00BC3553">
      <w:r>
        <w:separator/>
      </w:r>
    </w:p>
  </w:endnote>
  <w:endnote w:type="continuationSeparator" w:id="0">
    <w:p w:rsidR="00456524" w:rsidRDefault="00456524" w:rsidP="00BC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24" w:rsidRDefault="00456524" w:rsidP="00BC3553">
      <w:r>
        <w:separator/>
      </w:r>
    </w:p>
  </w:footnote>
  <w:footnote w:type="continuationSeparator" w:id="0">
    <w:p w:rsidR="00456524" w:rsidRDefault="00456524" w:rsidP="00BC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74"/>
    <w:rsid w:val="00456524"/>
    <w:rsid w:val="00A03142"/>
    <w:rsid w:val="00BC3553"/>
    <w:rsid w:val="00E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5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3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5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3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2020-01-07T12:58:00Z</dcterms:created>
  <dcterms:modified xsi:type="dcterms:W3CDTF">2020-01-07T12:59:00Z</dcterms:modified>
</cp:coreProperties>
</file>